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B3" w:rsidRPr="001518B3" w:rsidRDefault="001518B3" w:rsidP="001518B3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Cs w:val="24"/>
          <w:lang w:val="ru-RU"/>
        </w:rPr>
      </w:pPr>
      <w:r w:rsidRPr="001518B3">
        <w:rPr>
          <w:szCs w:val="24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1518B3" w:rsidRPr="001518B3" w:rsidRDefault="001518B3" w:rsidP="001518B3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Cs w:val="24"/>
          <w:lang w:val="ru-RU"/>
        </w:rPr>
      </w:pPr>
      <w:r w:rsidRPr="001518B3">
        <w:rPr>
          <w:szCs w:val="24"/>
          <w:lang w:val="ru-RU"/>
        </w:rPr>
        <w:t>Астраханский государственный медицинский университет</w:t>
      </w:r>
    </w:p>
    <w:p w:rsidR="001518B3" w:rsidRPr="001518B3" w:rsidRDefault="001518B3" w:rsidP="001518B3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Cs w:val="24"/>
          <w:lang w:val="ru-RU"/>
        </w:rPr>
      </w:pPr>
      <w:r w:rsidRPr="001518B3">
        <w:rPr>
          <w:szCs w:val="24"/>
          <w:lang w:val="ru-RU"/>
        </w:rPr>
        <w:t>Министерства здравоохранения Российской Федерации</w:t>
      </w:r>
    </w:p>
    <w:p w:rsidR="001518B3" w:rsidRPr="001518B3" w:rsidRDefault="001518B3" w:rsidP="001518B3">
      <w:pPr>
        <w:overflowPunct/>
        <w:autoSpaceDE/>
        <w:autoSpaceDN/>
        <w:adjustRightInd/>
        <w:jc w:val="center"/>
        <w:textAlignment w:val="auto"/>
        <w:rPr>
          <w:i/>
          <w:sz w:val="28"/>
          <w:szCs w:val="28"/>
          <w:lang w:val="ru-RU"/>
        </w:rPr>
      </w:pPr>
    </w:p>
    <w:p w:rsidR="001518B3" w:rsidRPr="001518B3" w:rsidRDefault="001518B3" w:rsidP="001518B3">
      <w:pPr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val="ru-RU"/>
        </w:rPr>
      </w:pPr>
      <w:r w:rsidRPr="001518B3">
        <w:rPr>
          <w:b/>
          <w:sz w:val="26"/>
          <w:szCs w:val="26"/>
          <w:lang w:val="ru-RU"/>
        </w:rPr>
        <w:t>Кафедра «Поликлиническое дело и скорая  медицинская помощь</w:t>
      </w:r>
      <w:r w:rsidRPr="001518B3">
        <w:rPr>
          <w:b/>
          <w:sz w:val="26"/>
          <w:szCs w:val="26"/>
          <w:lang w:val="ru-RU"/>
        </w:rPr>
        <w:br/>
        <w:t>с курсом семейной медицины»</w:t>
      </w:r>
    </w:p>
    <w:p w:rsidR="001518B3" w:rsidRPr="001518B3" w:rsidRDefault="001518B3" w:rsidP="001518B3">
      <w:pPr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val="ru-RU"/>
        </w:rPr>
      </w:pPr>
    </w:p>
    <w:p w:rsidR="001518B3" w:rsidRPr="001518B3" w:rsidRDefault="001518B3" w:rsidP="001518B3">
      <w:pPr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val="ru-RU"/>
        </w:rPr>
      </w:pPr>
      <w:r w:rsidRPr="001518B3">
        <w:rPr>
          <w:b/>
          <w:sz w:val="26"/>
          <w:szCs w:val="26"/>
          <w:lang w:val="ru-RU"/>
        </w:rPr>
        <w:t>Факультет «</w:t>
      </w:r>
      <w:r w:rsidRPr="001518B3">
        <w:rPr>
          <w:b/>
          <w:caps/>
          <w:sz w:val="26"/>
          <w:szCs w:val="26"/>
          <w:lang w:val="ru-RU"/>
        </w:rPr>
        <w:t>Лечебный</w:t>
      </w:r>
      <w:r w:rsidRPr="001518B3">
        <w:rPr>
          <w:b/>
          <w:sz w:val="26"/>
          <w:szCs w:val="26"/>
          <w:lang w:val="ru-RU"/>
        </w:rPr>
        <w:t>»</w:t>
      </w:r>
    </w:p>
    <w:p w:rsidR="001518B3" w:rsidRPr="001518B3" w:rsidRDefault="001518B3" w:rsidP="001518B3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ru-RU"/>
        </w:rPr>
      </w:pPr>
    </w:p>
    <w:p w:rsidR="001518B3" w:rsidRPr="001518B3" w:rsidRDefault="001518B3" w:rsidP="001518B3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866"/>
        <w:gridCol w:w="4705"/>
      </w:tblGrid>
      <w:tr w:rsidR="001518B3" w:rsidRPr="001518B3" w:rsidTr="00380D26">
        <w:tc>
          <w:tcPr>
            <w:tcW w:w="5323" w:type="dxa"/>
            <w:hideMark/>
          </w:tcPr>
          <w:p w:rsidR="001518B3" w:rsidRPr="001518B3" w:rsidRDefault="001518B3" w:rsidP="001518B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-RU"/>
              </w:rPr>
            </w:pPr>
            <w:r w:rsidRPr="001518B3">
              <w:rPr>
                <w:sz w:val="26"/>
                <w:szCs w:val="26"/>
                <w:lang w:val="ru-RU"/>
              </w:rPr>
              <w:t>Заведующий кафедрой,</w:t>
            </w:r>
          </w:p>
          <w:p w:rsidR="001518B3" w:rsidRPr="001518B3" w:rsidRDefault="001518B3" w:rsidP="001518B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-RU"/>
              </w:rPr>
            </w:pPr>
            <w:r w:rsidRPr="001518B3">
              <w:rPr>
                <w:sz w:val="26"/>
                <w:szCs w:val="26"/>
                <w:lang w:val="ru-RU"/>
              </w:rPr>
              <w:t>профессор, д.м.н.</w:t>
            </w:r>
          </w:p>
          <w:p w:rsidR="001518B3" w:rsidRPr="001518B3" w:rsidRDefault="001518B3" w:rsidP="001518B3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-RU"/>
              </w:rPr>
            </w:pPr>
            <w:r w:rsidRPr="001518B3">
              <w:rPr>
                <w:sz w:val="26"/>
                <w:szCs w:val="26"/>
                <w:lang w:val="ru-RU"/>
              </w:rPr>
              <w:t>______________________ Е. Попов</w:t>
            </w:r>
          </w:p>
        </w:tc>
        <w:tc>
          <w:tcPr>
            <w:tcW w:w="5324" w:type="dxa"/>
            <w:hideMark/>
          </w:tcPr>
          <w:p w:rsidR="001518B3" w:rsidRPr="001518B3" w:rsidRDefault="001518B3" w:rsidP="001518B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  <w:lang w:val="ru-RU"/>
              </w:rPr>
            </w:pPr>
            <w:r w:rsidRPr="001518B3">
              <w:rPr>
                <w:sz w:val="26"/>
                <w:szCs w:val="26"/>
                <w:lang w:val="ru-RU"/>
              </w:rPr>
              <w:t xml:space="preserve">Рассмотрено на заседании кафедры поликлинического дела и скорой медицинской помощи с курсом семейной медицины </w:t>
            </w:r>
          </w:p>
          <w:p w:rsidR="001518B3" w:rsidRPr="001518B3" w:rsidRDefault="001518B3" w:rsidP="001518B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  <w:lang w:val="ru-RU"/>
              </w:rPr>
            </w:pPr>
            <w:r w:rsidRPr="001518B3">
              <w:rPr>
                <w:sz w:val="26"/>
                <w:szCs w:val="26"/>
                <w:lang w:val="ru-RU"/>
              </w:rPr>
              <w:t>протокол № 6 от «05 »июня 2019</w:t>
            </w:r>
          </w:p>
        </w:tc>
      </w:tr>
    </w:tbl>
    <w:p w:rsidR="001518B3" w:rsidRPr="001518B3" w:rsidRDefault="001518B3" w:rsidP="001518B3">
      <w:pPr>
        <w:overflowPunct/>
        <w:ind w:right="19772"/>
        <w:jc w:val="center"/>
        <w:textAlignment w:val="auto"/>
        <w:rPr>
          <w:bCs/>
          <w:sz w:val="28"/>
          <w:szCs w:val="28"/>
          <w:lang w:val="ru-RU"/>
        </w:rPr>
      </w:pPr>
    </w:p>
    <w:p w:rsidR="001518B3" w:rsidRPr="001518B3" w:rsidRDefault="001518B3" w:rsidP="001518B3">
      <w:pPr>
        <w:overflowPunct/>
        <w:ind w:right="19772"/>
        <w:jc w:val="center"/>
        <w:textAlignment w:val="auto"/>
        <w:rPr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1518B3" w:rsidRPr="001518B3" w:rsidTr="00B30C85">
        <w:tc>
          <w:tcPr>
            <w:tcW w:w="9571" w:type="dxa"/>
            <w:gridSpan w:val="2"/>
          </w:tcPr>
          <w:p w:rsidR="001518B3" w:rsidRPr="001518B3" w:rsidRDefault="001518B3" w:rsidP="001518B3">
            <w:pPr>
              <w:overflowPunct/>
              <w:jc w:val="center"/>
              <w:textAlignment w:val="auto"/>
              <w:rPr>
                <w:bCs/>
                <w:sz w:val="44"/>
                <w:szCs w:val="44"/>
                <w:lang w:val="ru-RU"/>
              </w:rPr>
            </w:pPr>
            <w:r w:rsidRPr="001518B3">
              <w:rPr>
                <w:b/>
                <w:bCs/>
                <w:sz w:val="44"/>
                <w:szCs w:val="44"/>
                <w:lang w:val="ru-RU"/>
              </w:rPr>
              <w:t>ТЕСТЫ</w:t>
            </w:r>
          </w:p>
          <w:p w:rsidR="001518B3" w:rsidRPr="001518B3" w:rsidRDefault="001518B3" w:rsidP="001518B3">
            <w:pPr>
              <w:overflowPunct/>
              <w:jc w:val="center"/>
              <w:textAlignment w:val="auto"/>
              <w:rPr>
                <w:bCs/>
                <w:sz w:val="28"/>
                <w:szCs w:val="28"/>
                <w:lang w:val="ru-RU"/>
              </w:rPr>
            </w:pPr>
            <w:r w:rsidRPr="001518B3">
              <w:rPr>
                <w:bCs/>
                <w:sz w:val="28"/>
                <w:szCs w:val="28"/>
                <w:lang w:val="ru-RU"/>
              </w:rPr>
              <w:t>на тему</w:t>
            </w:r>
          </w:p>
          <w:p w:rsidR="001518B3" w:rsidRPr="001518B3" w:rsidRDefault="001518B3" w:rsidP="001518B3">
            <w:pPr>
              <w:overflowPunct/>
              <w:jc w:val="center"/>
              <w:textAlignment w:val="auto"/>
              <w:rPr>
                <w:bCs/>
                <w:sz w:val="28"/>
                <w:szCs w:val="28"/>
                <w:lang w:val="ru-RU"/>
              </w:rPr>
            </w:pPr>
          </w:p>
          <w:p w:rsidR="001518B3" w:rsidRPr="001518B3" w:rsidRDefault="001518B3" w:rsidP="001518B3">
            <w:pPr>
              <w:overflowPunct/>
              <w:ind w:right="19772"/>
              <w:jc w:val="center"/>
              <w:textAlignment w:val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1518B3" w:rsidRPr="001518B3" w:rsidTr="00B30C85">
        <w:tc>
          <w:tcPr>
            <w:tcW w:w="9571" w:type="dxa"/>
            <w:gridSpan w:val="2"/>
          </w:tcPr>
          <w:p w:rsidR="001518B3" w:rsidRPr="001518B3" w:rsidRDefault="001518B3" w:rsidP="00151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52"/>
                <w:szCs w:val="52"/>
                <w:lang w:val="ru-RU"/>
              </w:rPr>
            </w:pPr>
            <w:r w:rsidRPr="001518B3">
              <w:rPr>
                <w:sz w:val="52"/>
                <w:szCs w:val="52"/>
                <w:lang w:val="ru-RU"/>
              </w:rPr>
              <w:t>Коматозные состояния. Угнетение сознания в практике врача терапевта участкового. Заполнение свидетельств о смерти</w:t>
            </w:r>
          </w:p>
          <w:p w:rsidR="001518B3" w:rsidRPr="001518B3" w:rsidRDefault="001518B3" w:rsidP="00151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40"/>
                <w:szCs w:val="40"/>
                <w:lang w:val="ru-RU"/>
              </w:rPr>
            </w:pPr>
          </w:p>
          <w:p w:rsidR="001518B3" w:rsidRPr="001518B3" w:rsidRDefault="001518B3" w:rsidP="001518B3">
            <w:pPr>
              <w:overflowPunct/>
              <w:ind w:right="19772"/>
              <w:textAlignment w:val="auto"/>
              <w:rPr>
                <w:bCs/>
                <w:sz w:val="28"/>
                <w:szCs w:val="28"/>
                <w:lang w:val="ru-RU"/>
              </w:rPr>
            </w:pPr>
          </w:p>
        </w:tc>
      </w:tr>
      <w:tr w:rsidR="001518B3" w:rsidRPr="00B30C85" w:rsidTr="00B30C85">
        <w:tc>
          <w:tcPr>
            <w:tcW w:w="9571" w:type="dxa"/>
            <w:gridSpan w:val="2"/>
          </w:tcPr>
          <w:p w:rsidR="001518B3" w:rsidRPr="001518B3" w:rsidRDefault="001518B3" w:rsidP="001518B3">
            <w:pPr>
              <w:overflowPunct/>
              <w:autoSpaceDE/>
              <w:autoSpaceDN/>
              <w:adjustRightInd/>
              <w:spacing w:line="360" w:lineRule="auto"/>
              <w:ind w:left="-709"/>
              <w:jc w:val="right"/>
              <w:textAlignment w:val="auto"/>
              <w:rPr>
                <w:b/>
                <w:sz w:val="28"/>
                <w:szCs w:val="28"/>
                <w:lang w:val="ru-RU"/>
              </w:rPr>
            </w:pPr>
            <w:r w:rsidRPr="001518B3">
              <w:rPr>
                <w:i/>
                <w:sz w:val="28"/>
                <w:szCs w:val="28"/>
                <w:lang w:val="ru-RU"/>
              </w:rPr>
              <w:t>Специальность</w:t>
            </w:r>
            <w:r w:rsidRPr="001518B3">
              <w:rPr>
                <w:sz w:val="28"/>
                <w:szCs w:val="28"/>
                <w:lang w:val="ru-RU"/>
              </w:rPr>
              <w:t xml:space="preserve">: </w:t>
            </w:r>
            <w:r w:rsidRPr="001518B3">
              <w:rPr>
                <w:sz w:val="32"/>
                <w:szCs w:val="32"/>
                <w:lang w:val="ru-RU"/>
              </w:rPr>
              <w:t>31.05.01 Лечебное дело (уровень специалитета)</w:t>
            </w:r>
          </w:p>
        </w:tc>
      </w:tr>
      <w:tr w:rsidR="001518B3" w:rsidRPr="001518B3" w:rsidTr="00B30C85">
        <w:tc>
          <w:tcPr>
            <w:tcW w:w="9571" w:type="dxa"/>
            <w:gridSpan w:val="2"/>
          </w:tcPr>
          <w:p w:rsidR="001518B3" w:rsidRPr="001518B3" w:rsidRDefault="001518B3" w:rsidP="001518B3">
            <w:pPr>
              <w:overflowPunct/>
              <w:autoSpaceDE/>
              <w:autoSpaceDN/>
              <w:adjustRightInd/>
              <w:spacing w:line="360" w:lineRule="auto"/>
              <w:ind w:left="-709"/>
              <w:jc w:val="right"/>
              <w:textAlignment w:val="auto"/>
              <w:rPr>
                <w:b/>
                <w:sz w:val="28"/>
                <w:szCs w:val="28"/>
                <w:lang w:val="ru-RU"/>
              </w:rPr>
            </w:pPr>
            <w:r w:rsidRPr="001518B3">
              <w:rPr>
                <w:i/>
                <w:sz w:val="28"/>
                <w:szCs w:val="28"/>
                <w:lang w:val="ru-RU"/>
              </w:rPr>
              <w:t>Учебная дисциплина</w:t>
            </w:r>
            <w:r w:rsidRPr="001518B3">
              <w:rPr>
                <w:sz w:val="28"/>
                <w:szCs w:val="28"/>
                <w:lang w:val="ru-RU"/>
              </w:rPr>
              <w:t xml:space="preserve">: </w:t>
            </w:r>
            <w:r w:rsidRPr="001518B3">
              <w:rPr>
                <w:sz w:val="32"/>
                <w:szCs w:val="32"/>
                <w:lang w:val="ru-RU"/>
              </w:rPr>
              <w:t>«Поликлиническая терапия»</w:t>
            </w:r>
          </w:p>
        </w:tc>
      </w:tr>
      <w:tr w:rsidR="001518B3" w:rsidRPr="00B30C85" w:rsidTr="00B30C85">
        <w:tc>
          <w:tcPr>
            <w:tcW w:w="5070" w:type="dxa"/>
            <w:tcBorders>
              <w:right w:val="single" w:sz="4" w:space="0" w:color="000000"/>
            </w:tcBorders>
          </w:tcPr>
          <w:p w:rsidR="001518B3" w:rsidRPr="001518B3" w:rsidRDefault="001518B3" w:rsidP="001518B3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i/>
                <w:sz w:val="28"/>
                <w:szCs w:val="28"/>
                <w:lang w:val="ru-RU"/>
              </w:rPr>
            </w:pPr>
            <w:r w:rsidRPr="001518B3">
              <w:rPr>
                <w:i/>
                <w:sz w:val="28"/>
                <w:szCs w:val="28"/>
                <w:lang w:val="ru-RU"/>
              </w:rPr>
              <w:t>Разработчик</w:t>
            </w:r>
            <w:r w:rsidRPr="001518B3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4501" w:type="dxa"/>
            <w:tcBorders>
              <w:left w:val="single" w:sz="4" w:space="0" w:color="000000"/>
            </w:tcBorders>
          </w:tcPr>
          <w:p w:rsidR="001518B3" w:rsidRPr="001518B3" w:rsidRDefault="00B30C85" w:rsidP="001518B3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sz w:val="28"/>
                <w:szCs w:val="28"/>
                <w:lang w:val="ru-RU"/>
              </w:rPr>
            </w:pPr>
            <w:r w:rsidRPr="001518B3">
              <w:rPr>
                <w:sz w:val="28"/>
                <w:szCs w:val="28"/>
                <w:lang w:val="ru-RU"/>
              </w:rPr>
              <w:t>Д</w:t>
            </w:r>
            <w:r w:rsidR="001518B3" w:rsidRPr="001518B3">
              <w:rPr>
                <w:sz w:val="28"/>
                <w:szCs w:val="28"/>
                <w:lang w:val="ru-RU"/>
              </w:rPr>
              <w:t>оцент</w:t>
            </w:r>
            <w:r>
              <w:rPr>
                <w:sz w:val="28"/>
                <w:szCs w:val="28"/>
                <w:lang w:val="ru-RU"/>
              </w:rPr>
              <w:t>, к.м.н.</w:t>
            </w:r>
            <w:r w:rsidR="001518B3" w:rsidRPr="001518B3">
              <w:rPr>
                <w:sz w:val="28"/>
                <w:szCs w:val="28"/>
                <w:lang w:val="ru-RU"/>
              </w:rPr>
              <w:t xml:space="preserve"> </w:t>
            </w:r>
            <w:r w:rsidR="001518B3">
              <w:rPr>
                <w:sz w:val="28"/>
                <w:szCs w:val="28"/>
                <w:lang w:val="ru-RU"/>
              </w:rPr>
              <w:t>Д.В.Райский</w:t>
            </w:r>
          </w:p>
        </w:tc>
      </w:tr>
      <w:tr w:rsidR="001518B3" w:rsidRPr="00B30C85" w:rsidTr="00B30C85">
        <w:tc>
          <w:tcPr>
            <w:tcW w:w="5070" w:type="dxa"/>
            <w:tcBorders>
              <w:right w:val="single" w:sz="4" w:space="0" w:color="000000"/>
            </w:tcBorders>
          </w:tcPr>
          <w:p w:rsidR="001518B3" w:rsidRPr="001518B3" w:rsidRDefault="001518B3" w:rsidP="001518B3">
            <w:pPr>
              <w:overflowPunct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501" w:type="dxa"/>
            <w:tcBorders>
              <w:left w:val="single" w:sz="4" w:space="0" w:color="000000"/>
            </w:tcBorders>
          </w:tcPr>
          <w:p w:rsidR="001518B3" w:rsidRPr="001518B3" w:rsidRDefault="00B30C85" w:rsidP="001518B3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1518B3">
              <w:rPr>
                <w:sz w:val="28"/>
                <w:szCs w:val="28"/>
                <w:lang w:val="ru-RU"/>
              </w:rPr>
              <w:t>рофессор</w:t>
            </w:r>
            <w:r>
              <w:rPr>
                <w:sz w:val="28"/>
                <w:szCs w:val="28"/>
                <w:lang w:val="ru-RU"/>
              </w:rPr>
              <w:t>, д.м.н.</w:t>
            </w:r>
            <w:r w:rsidR="001518B3">
              <w:rPr>
                <w:sz w:val="28"/>
                <w:szCs w:val="28"/>
                <w:lang w:val="ru-RU"/>
              </w:rPr>
              <w:t xml:space="preserve"> И.А.Аксенов</w:t>
            </w:r>
          </w:p>
        </w:tc>
      </w:tr>
      <w:tr w:rsidR="001518B3" w:rsidRPr="00B30C85" w:rsidTr="00B30C85">
        <w:tc>
          <w:tcPr>
            <w:tcW w:w="9571" w:type="dxa"/>
            <w:gridSpan w:val="2"/>
          </w:tcPr>
          <w:p w:rsidR="001518B3" w:rsidRPr="001518B3" w:rsidRDefault="001518B3" w:rsidP="00151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ru-RU"/>
              </w:rPr>
            </w:pPr>
          </w:p>
          <w:p w:rsidR="001518B3" w:rsidRPr="001518B3" w:rsidRDefault="001518B3" w:rsidP="00B30C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val="ru-RU"/>
              </w:rPr>
            </w:pPr>
            <w:r w:rsidRPr="001518B3">
              <w:rPr>
                <w:sz w:val="28"/>
                <w:szCs w:val="28"/>
                <w:lang w:val="ru-RU"/>
              </w:rPr>
              <w:t>Астрахань, 20</w:t>
            </w:r>
            <w:r w:rsidR="00B30C85">
              <w:rPr>
                <w:sz w:val="28"/>
                <w:szCs w:val="28"/>
                <w:lang w:val="ru-RU"/>
              </w:rPr>
              <w:t>20</w:t>
            </w:r>
          </w:p>
        </w:tc>
      </w:tr>
    </w:tbl>
    <w:p w:rsidR="001518B3" w:rsidRPr="001518B3" w:rsidRDefault="001518B3" w:rsidP="001518B3">
      <w:pPr>
        <w:overflowPunct/>
        <w:jc w:val="center"/>
        <w:textAlignment w:val="auto"/>
        <w:rPr>
          <w:bCs/>
          <w:sz w:val="32"/>
          <w:szCs w:val="32"/>
          <w:lang w:val="ru-RU"/>
        </w:rPr>
      </w:pPr>
    </w:p>
    <w:p w:rsidR="001518B3" w:rsidRPr="001518B3" w:rsidRDefault="001518B3" w:rsidP="001518B3">
      <w:pPr>
        <w:overflowPunct/>
        <w:jc w:val="center"/>
        <w:textAlignment w:val="auto"/>
        <w:rPr>
          <w:rFonts w:ascii="Arial" w:hAnsi="Arial" w:cs="Arial"/>
          <w:b/>
          <w:sz w:val="20"/>
          <w:highlight w:val="yellow"/>
          <w:lang w:val="ru-RU"/>
        </w:rPr>
      </w:pPr>
      <w:r w:rsidRPr="001518B3">
        <w:rPr>
          <w:bCs/>
          <w:sz w:val="32"/>
          <w:szCs w:val="32"/>
          <w:lang w:val="ru-RU"/>
        </w:rPr>
        <w:br w:type="page"/>
      </w:r>
    </w:p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79019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790196" w:rsidRPr="00B72A48">
        <w:rPr>
          <w:szCs w:val="24"/>
        </w:rPr>
        <w:fldChar w:fldCharType="separate"/>
      </w:r>
      <w:r w:rsidR="005A4910" w:rsidRPr="00B30C85">
        <w:rPr>
          <w:noProof/>
          <w:szCs w:val="24"/>
          <w:lang w:val="ru-RU"/>
        </w:rPr>
        <w:t>1</w:t>
      </w:r>
      <w:r w:rsidR="0079019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2506"/>
        <w:gridCol w:w="6613"/>
      </w:tblGrid>
      <w:tr w:rsidR="0046515E" w:rsidRPr="00B30C85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 МЗРФ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Поликлиническое дело</w:t>
            </w:r>
          </w:p>
        </w:tc>
      </w:tr>
      <w:tr w:rsidR="005A4910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910" w:rsidRPr="00B72A48" w:rsidRDefault="005A4910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910" w:rsidRPr="00B72A48" w:rsidRDefault="005A4910" w:rsidP="00B045D9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Тема 30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910" w:rsidRDefault="005A4910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A4910">
              <w:rPr>
                <w:color w:val="000000"/>
                <w:sz w:val="27"/>
                <w:szCs w:val="27"/>
                <w:lang w:val="ru-RU"/>
              </w:rPr>
              <w:t xml:space="preserve">Коматозные состояния. Угнетение сознания в практике врача терапевта участкового. </w:t>
            </w:r>
            <w:proofErr w:type="spellStart"/>
            <w:r>
              <w:rPr>
                <w:color w:val="000000"/>
                <w:sz w:val="27"/>
                <w:szCs w:val="27"/>
              </w:rPr>
              <w:t>Заполнениесвидетельств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 </w:t>
            </w:r>
            <w:proofErr w:type="spellStart"/>
            <w:r>
              <w:rPr>
                <w:color w:val="000000"/>
                <w:sz w:val="27"/>
                <w:szCs w:val="27"/>
              </w:rPr>
              <w:t>смерти</w:t>
            </w:r>
            <w:proofErr w:type="spellEnd"/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Райский Дмитрий Валериевич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+79086226336</w:t>
            </w:r>
          </w:p>
        </w:tc>
      </w:tr>
      <w:tr w:rsidR="0046515E" w:rsidRPr="00B30C85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045D9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Rise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key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for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you</w:t>
            </w:r>
            <w:r w:rsidR="00A6249A">
              <w:rPr>
                <w:color w:val="000000"/>
                <w:szCs w:val="24"/>
                <w:lang w:val="ru-RU"/>
              </w:rPr>
              <w:t>0</w:t>
            </w:r>
            <w:proofErr w:type="spellStart"/>
            <w:r>
              <w:rPr>
                <w:color w:val="000000"/>
                <w:szCs w:val="24"/>
              </w:rPr>
              <w:t>gmail</w:t>
            </w:r>
            <w:proofErr w:type="spellEnd"/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com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790196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790196" w:rsidRPr="00B72A48">
        <w:rPr>
          <w:szCs w:val="24"/>
        </w:rPr>
        <w:fldChar w:fldCharType="separate"/>
      </w:r>
      <w:r w:rsidR="005A4910" w:rsidRPr="005A4910">
        <w:rPr>
          <w:noProof/>
          <w:szCs w:val="24"/>
          <w:lang w:val="ru-RU"/>
        </w:rPr>
        <w:t>2</w:t>
      </w:r>
      <w:r w:rsidR="00790196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8"/>
        <w:gridCol w:w="7559"/>
      </w:tblGrid>
      <w:tr w:rsidR="0046515E" w:rsidRPr="00B30C85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10595D" w:rsidRDefault="0046515E" w:rsidP="0010595D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059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Текст на</w:t>
            </w:r>
            <w:bookmarkStart w:id="0" w:name="_GoBack"/>
            <w:bookmarkEnd w:id="0"/>
            <w:r w:rsidRPr="001059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звания трудовой функции/ вопроса задания/ вариантов ответа</w:t>
            </w:r>
          </w:p>
        </w:tc>
      </w:tr>
      <w:tr w:rsidR="0046515E" w:rsidRPr="00B72A48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46515E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46515E" w:rsidRPr="00B72A48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46515E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46515E" w:rsidRPr="00B30C85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5A4910" w:rsidP="0010595D">
            <w:pPr>
              <w:contextualSpacing/>
              <w:jc w:val="both"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Ведущим клиническим проявлением коматозного состояния является </w:t>
            </w:r>
          </w:p>
        </w:tc>
      </w:tr>
      <w:tr w:rsidR="0046515E" w:rsidRPr="00FB1C6A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5A4910" w:rsidP="0010595D">
            <w:pPr>
              <w:contextualSpacing/>
              <w:jc w:val="both"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Угнетение сознания</w:t>
            </w:r>
          </w:p>
        </w:tc>
      </w:tr>
      <w:tr w:rsidR="0046515E" w:rsidRPr="00FB1C6A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5A4910" w:rsidP="0010595D">
            <w:pPr>
              <w:contextualSpacing/>
              <w:jc w:val="both"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Падение артериального давления</w:t>
            </w:r>
          </w:p>
        </w:tc>
      </w:tr>
      <w:tr w:rsidR="0046515E" w:rsidRPr="00FB1C6A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5A4910" w:rsidP="0010595D">
            <w:pPr>
              <w:contextualSpacing/>
              <w:jc w:val="both"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Угнетение сердечной деятельности</w:t>
            </w:r>
          </w:p>
        </w:tc>
      </w:tr>
      <w:tr w:rsidR="0046515E" w:rsidRPr="00B72A48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5A4910" w:rsidP="0010595D">
            <w:pPr>
              <w:contextualSpacing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Угнетение дыхательной функции</w:t>
            </w:r>
          </w:p>
        </w:tc>
      </w:tr>
      <w:tr w:rsidR="0046515E" w:rsidRPr="00B72A48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46515E" w:rsidP="0010595D">
            <w:pPr>
              <w:pStyle w:val="a5"/>
              <w:rPr>
                <w:bCs/>
                <w:sz w:val="24"/>
                <w:lang w:val="ru-RU"/>
              </w:rPr>
            </w:pPr>
          </w:p>
        </w:tc>
      </w:tr>
      <w:tr w:rsidR="0046515E" w:rsidRPr="00B30C85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E002F2" w:rsidP="0010595D">
            <w:pPr>
              <w:contextualSpacing/>
              <w:jc w:val="both"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Затуманивание сознания, легкая заторможенность свойственна</w:t>
            </w:r>
          </w:p>
        </w:tc>
      </w:tr>
      <w:tr w:rsidR="0046515E" w:rsidRPr="00C34CEF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E002F2" w:rsidP="0010595D">
            <w:pPr>
              <w:contextualSpacing/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Омнубиляции</w:t>
            </w:r>
            <w:proofErr w:type="spellEnd"/>
          </w:p>
        </w:tc>
      </w:tr>
      <w:tr w:rsidR="0046515E" w:rsidRPr="00C34CEF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E002F2" w:rsidP="0010595D">
            <w:pPr>
              <w:contextualSpacing/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Сомнамбуляции</w:t>
            </w:r>
            <w:proofErr w:type="spellEnd"/>
          </w:p>
        </w:tc>
      </w:tr>
      <w:tr w:rsidR="0046515E" w:rsidRPr="00C34CEF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E002F2" w:rsidP="0010595D">
            <w:pPr>
              <w:contextualSpacing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Онейроиду</w:t>
            </w:r>
          </w:p>
        </w:tc>
      </w:tr>
      <w:tr w:rsidR="0046515E" w:rsidRPr="00B72A48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E002F2" w:rsidP="0010595D">
            <w:pPr>
              <w:contextualSpacing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Делирию</w:t>
            </w:r>
          </w:p>
        </w:tc>
      </w:tr>
      <w:tr w:rsidR="0046515E" w:rsidRPr="00B72A48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46515E" w:rsidP="0010595D">
            <w:pPr>
              <w:rPr>
                <w:bCs/>
                <w:szCs w:val="24"/>
              </w:rPr>
            </w:pPr>
          </w:p>
        </w:tc>
      </w:tr>
      <w:tr w:rsidR="0046515E" w:rsidRPr="00B30C85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3A5A0B" w:rsidP="0010595D">
            <w:pPr>
              <w:contextualSpacing/>
              <w:jc w:val="both"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Сонливость в </w:t>
            </w:r>
            <w:proofErr w:type="spellStart"/>
            <w:r w:rsidRPr="0010595D">
              <w:rPr>
                <w:bCs/>
                <w:szCs w:val="24"/>
                <w:lang w:val="ru-RU"/>
              </w:rPr>
              <w:t>прекоматозном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периоде обозначают термином</w:t>
            </w:r>
          </w:p>
        </w:tc>
      </w:tr>
      <w:tr w:rsidR="0046515E" w:rsidRPr="00C34CEF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3A5A0B" w:rsidP="0010595D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Сомноленция</w:t>
            </w:r>
            <w:proofErr w:type="spellEnd"/>
          </w:p>
        </w:tc>
      </w:tr>
      <w:tr w:rsidR="0046515E" w:rsidRPr="00C34CEF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3A5A0B" w:rsidP="0010595D">
            <w:pPr>
              <w:contextualSpacing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Сомнамбулизм</w:t>
            </w:r>
          </w:p>
        </w:tc>
      </w:tr>
      <w:tr w:rsidR="0046515E" w:rsidRPr="00C34CEF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3A5A0B" w:rsidP="0010595D">
            <w:pPr>
              <w:contextualSpacing/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Омнубиляция</w:t>
            </w:r>
            <w:proofErr w:type="spellEnd"/>
          </w:p>
        </w:tc>
      </w:tr>
      <w:tr w:rsidR="0046515E" w:rsidRPr="00C34CEF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3A5A0B" w:rsidP="0010595D">
            <w:pPr>
              <w:contextualSpacing/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Инсомнация</w:t>
            </w:r>
            <w:proofErr w:type="spellEnd"/>
          </w:p>
        </w:tc>
      </w:tr>
      <w:tr w:rsidR="0046515E" w:rsidRPr="00C34CEF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46515E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46515E" w:rsidRPr="00B30C85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3A5A0B" w:rsidP="0010595D">
            <w:pPr>
              <w:jc w:val="both"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Шкала ком Глазго</w:t>
            </w:r>
            <w:r w:rsidR="00B8262A" w:rsidRPr="0010595D">
              <w:rPr>
                <w:bCs/>
                <w:szCs w:val="24"/>
                <w:lang w:val="ru-RU"/>
              </w:rPr>
              <w:t xml:space="preserve"> основана на оценке</w:t>
            </w:r>
          </w:p>
        </w:tc>
      </w:tr>
      <w:tr w:rsidR="0046515E" w:rsidRPr="00B30C85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B8262A" w:rsidP="0010595D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Открывания глаз, речевой и двигательной реакциях на раздражители</w:t>
            </w:r>
          </w:p>
        </w:tc>
      </w:tr>
      <w:tr w:rsidR="0046515E" w:rsidRPr="00B30C85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B8262A" w:rsidP="0010595D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Реакции зрачков на свет, сухожильных рефлексов и способности разговаривать</w:t>
            </w:r>
          </w:p>
        </w:tc>
      </w:tr>
      <w:tr w:rsidR="0046515E" w:rsidRPr="00B30C85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B8262A" w:rsidP="0010595D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Произвольном открывании глаз, способности разговаривать и передвигаться </w:t>
            </w:r>
          </w:p>
        </w:tc>
      </w:tr>
      <w:tr w:rsidR="0046515E" w:rsidRPr="00B30C85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B8262A" w:rsidP="0010595D">
            <w:pPr>
              <w:contextualSpacing/>
              <w:jc w:val="both"/>
              <w:outlineLvl w:val="0"/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Реакций при раздражении любых рецепторных зон</w:t>
            </w:r>
          </w:p>
        </w:tc>
      </w:tr>
      <w:tr w:rsidR="0046515E" w:rsidRPr="00B30C85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46515E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46515E" w:rsidRPr="00B30C85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AA2607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Самым частым осложнением, приводящим к летальному исходу, независимо от причины комы является</w:t>
            </w:r>
          </w:p>
        </w:tc>
      </w:tr>
      <w:tr w:rsidR="0046515E" w:rsidRPr="00B72A48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B8262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Аспирационный синдром</w:t>
            </w:r>
          </w:p>
        </w:tc>
      </w:tr>
      <w:tr w:rsidR="0046515E" w:rsidRPr="00B72A48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B8262A" w:rsidP="0010595D">
            <w:pPr>
              <w:pStyle w:val="a5"/>
              <w:rPr>
                <w:bCs/>
                <w:sz w:val="24"/>
                <w:lang w:val="ru-RU"/>
              </w:rPr>
            </w:pPr>
            <w:r w:rsidRPr="0010595D">
              <w:rPr>
                <w:bCs/>
                <w:sz w:val="24"/>
                <w:lang w:val="ru-RU"/>
              </w:rPr>
              <w:t>Разрыв мочевого пузыря</w:t>
            </w:r>
          </w:p>
        </w:tc>
      </w:tr>
      <w:tr w:rsidR="0046515E" w:rsidRPr="00B72A48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B8262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Вклинивание намета мозжечка </w:t>
            </w:r>
          </w:p>
        </w:tc>
      </w:tr>
      <w:tr w:rsidR="0046515E" w:rsidRPr="00B72A48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B8262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Острая сердечно-сосудистая недостаточность</w:t>
            </w:r>
          </w:p>
        </w:tc>
      </w:tr>
      <w:tr w:rsidR="0046515E" w:rsidRPr="00B72A48" w:rsidTr="00DF3E69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595D" w:rsidRDefault="0046515E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Скорость развития комы</w:t>
            </w:r>
          </w:p>
        </w:tc>
      </w:tr>
      <w:tr w:rsidR="00FB1C6A" w:rsidRPr="00B30C85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Различна для различных причин коматозных состояний</w:t>
            </w:r>
          </w:p>
        </w:tc>
      </w:tr>
      <w:tr w:rsidR="00FB1C6A" w:rsidRPr="00B30C85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Очень высокая, тяжесть комы нарастает в течение нескольких минут</w:t>
            </w:r>
          </w:p>
        </w:tc>
      </w:tr>
      <w:tr w:rsidR="00FB1C6A" w:rsidRPr="00B30C85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очень высокая, тяжесть комы медленно прогрессирует в течение нескольких часов</w:t>
            </w:r>
          </w:p>
        </w:tc>
      </w:tr>
      <w:tr w:rsidR="00FB1C6A" w:rsidRPr="00B30C85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зависима от других факторов, кроме причины комы</w:t>
            </w:r>
          </w:p>
        </w:tc>
      </w:tr>
      <w:tr w:rsidR="00FB1C6A" w:rsidRPr="00B30C85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B1C6A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FB1C6A" w:rsidRPr="00B30C85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 своей причине комы дифференцируются на все, кроме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Травматические (болевые)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Первично-церебральные (внутричерепные)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Эндогенные (метаболические, гипоксические)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Экзогенные (интоксикации)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B1C6A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FB1C6A" w:rsidRPr="00B30C85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К постепенному угнетению сознания с переходом в кому</w:t>
            </w:r>
            <w:r w:rsidR="0071150B" w:rsidRPr="0010595D">
              <w:rPr>
                <w:bCs/>
                <w:szCs w:val="24"/>
                <w:lang w:val="ru-RU"/>
              </w:rPr>
              <w:t xml:space="preserve"> может привести травматическое повреждение</w:t>
            </w:r>
          </w:p>
        </w:tc>
      </w:tr>
      <w:tr w:rsidR="00FB1C6A" w:rsidRPr="0071150B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Структур головного мозга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71150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Крупных костей </w:t>
            </w:r>
            <w:r w:rsidR="00F8306A" w:rsidRPr="0010595D">
              <w:rPr>
                <w:bCs/>
                <w:szCs w:val="24"/>
                <w:lang w:val="ru-RU"/>
              </w:rPr>
              <w:t>конечностей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Костей таза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Обширных участков кожи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B1C6A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FB1C6A" w:rsidRPr="00B30C85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Гипоксия является ведущим патогенетическим звеном комы при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Малярии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Сахарном диабете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Алкогольной интоксикации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Тепловом / солнечном ударе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B1C6A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FB1C6A" w:rsidRPr="00B30C85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Эндогенная интоксикация продуктами перекисного окисления белков, жиров и углеводов является ведущим патогенетическим звеном комы при 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Тепловом ударе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Сахарном диабете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Малярии 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Алкогольной интоксикации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B1C6A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C34CEF" w:rsidRPr="00B30C85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F8306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Гипертермия выше 40 град</w:t>
            </w:r>
            <w:proofErr w:type="gramStart"/>
            <w:r w:rsidRPr="0010595D">
              <w:rPr>
                <w:bCs/>
                <w:szCs w:val="24"/>
                <w:lang w:val="ru-RU"/>
              </w:rPr>
              <w:t>.С</w:t>
            </w:r>
            <w:proofErr w:type="gramEnd"/>
            <w:r w:rsidRPr="0010595D">
              <w:rPr>
                <w:bCs/>
                <w:szCs w:val="24"/>
                <w:lang w:val="ru-RU"/>
              </w:rPr>
              <w:t xml:space="preserve">, </w:t>
            </w:r>
            <w:r w:rsidR="00797099" w:rsidRPr="0010595D">
              <w:rPr>
                <w:bCs/>
                <w:szCs w:val="24"/>
                <w:lang w:val="ru-RU"/>
              </w:rPr>
              <w:t xml:space="preserve">яркая </w:t>
            </w:r>
            <w:r w:rsidRPr="0010595D">
              <w:rPr>
                <w:bCs/>
                <w:szCs w:val="24"/>
                <w:lang w:val="ru-RU"/>
              </w:rPr>
              <w:t xml:space="preserve">гиперемия влажной кожи, </w:t>
            </w:r>
            <w:r w:rsidR="00797099" w:rsidRPr="0010595D">
              <w:rPr>
                <w:bCs/>
                <w:szCs w:val="24"/>
                <w:lang w:val="ru-RU"/>
              </w:rPr>
              <w:t>судороги в икроножных мышцах и внезапно развившаяся кома с аритмичным дыханием (чередование эпизодов глубокого частого и поверхностного) у участника марафона «ЗА БЕГ» в большей степени является следствием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79709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Теплового удара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79709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Сахарного диабета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79709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Гипогликемии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797099" w:rsidP="0010595D">
            <w:pPr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Коронавирусной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пневмонии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B1C6A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C34CEF" w:rsidRPr="00B30C85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79709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Точечные зрачки, поверхностное, редкое дыхание, цианоз с температурой 35,5 град.С., брадикардия с артериальной гипотензией </w:t>
            </w:r>
            <w:r w:rsidRPr="0010595D">
              <w:rPr>
                <w:bCs/>
                <w:szCs w:val="24"/>
                <w:lang w:val="ru-RU"/>
              </w:rPr>
              <w:lastRenderedPageBreak/>
              <w:t xml:space="preserve">100/40мм </w:t>
            </w:r>
            <w:proofErr w:type="spellStart"/>
            <w:r w:rsidRPr="0010595D">
              <w:rPr>
                <w:bCs/>
                <w:szCs w:val="24"/>
                <w:lang w:val="ru-RU"/>
              </w:rPr>
              <w:t>рт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ст. в большей мере характерно для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79709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Опиатной комы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79709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Травматического шока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79709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Алкогольной комы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797099" w:rsidP="0010595D">
            <w:pPr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Гипокортикоидной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комы</w:t>
            </w:r>
          </w:p>
        </w:tc>
      </w:tr>
      <w:tr w:rsidR="00FB1C6A" w:rsidRPr="00B72A48" w:rsidTr="00DF3E69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595D" w:rsidRDefault="00FB1C6A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C34CEF" w:rsidRPr="00B30C85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79709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Генерализованные тонико-клонические судороги с брадикарди</w:t>
            </w:r>
            <w:r w:rsidR="0062633E" w:rsidRPr="0010595D">
              <w:rPr>
                <w:bCs/>
                <w:szCs w:val="24"/>
                <w:lang w:val="ru-RU"/>
              </w:rPr>
              <w:t>ей</w:t>
            </w:r>
            <w:r w:rsidRPr="0010595D">
              <w:rPr>
                <w:bCs/>
                <w:szCs w:val="24"/>
                <w:lang w:val="ru-RU"/>
              </w:rPr>
              <w:t>, гипотензи</w:t>
            </w:r>
            <w:r w:rsidR="0062633E" w:rsidRPr="0010595D">
              <w:rPr>
                <w:bCs/>
                <w:szCs w:val="24"/>
                <w:lang w:val="ru-RU"/>
              </w:rPr>
              <w:t>ей</w:t>
            </w:r>
            <w:r w:rsidRPr="0010595D">
              <w:rPr>
                <w:bCs/>
                <w:szCs w:val="24"/>
                <w:lang w:val="ru-RU"/>
              </w:rPr>
              <w:t xml:space="preserve"> и лихорадк</w:t>
            </w:r>
            <w:r w:rsidR="0062633E" w:rsidRPr="0010595D">
              <w:rPr>
                <w:bCs/>
                <w:szCs w:val="24"/>
                <w:lang w:val="ru-RU"/>
              </w:rPr>
              <w:t>ой,</w:t>
            </w:r>
            <w:r w:rsidRPr="0010595D">
              <w:rPr>
                <w:bCs/>
                <w:szCs w:val="24"/>
                <w:lang w:val="ru-RU"/>
              </w:rPr>
              <w:t xml:space="preserve"> постепенным угнетением сознания у женщины на 32 неделе беременности</w:t>
            </w:r>
            <w:r w:rsidR="0062633E" w:rsidRPr="0010595D">
              <w:rPr>
                <w:bCs/>
                <w:szCs w:val="24"/>
                <w:lang w:val="ru-RU"/>
              </w:rPr>
              <w:t xml:space="preserve"> предположительно являются признаками развития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62633E" w:rsidP="0010595D">
            <w:pPr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Экламтической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комы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62633E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62633E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Эпилептической комы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62633E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Сахарного диабета беременных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62633E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Инсульта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C34CEF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C34CEF" w:rsidRPr="00B30C85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62633E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Анизокория, односторонний </w:t>
            </w:r>
            <w:proofErr w:type="spellStart"/>
            <w:r w:rsidRPr="0010595D">
              <w:rPr>
                <w:bCs/>
                <w:szCs w:val="24"/>
                <w:lang w:val="ru-RU"/>
              </w:rPr>
              <w:t>полуптоз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и расходящееся косоглазие у бессознательного пациента с интенсивным запахом алкоголя в большей мере свойственны</w:t>
            </w:r>
          </w:p>
        </w:tc>
      </w:tr>
      <w:tr w:rsidR="00C34CEF" w:rsidRPr="00B30C85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62633E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Цереброваскулярным нарушениям или травме ГМ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62633E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Алкогольной коме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62633E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Алкогольно-наркотической коме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62633E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Диабетической коме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C34CEF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C34CEF" w:rsidRPr="00B30C85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62633E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Внезапная потеря сознания с тоническими судорогами, поверхностным дыханием с переходом в кому у астеничной, бледной студентки 1 года обучения после бурного конфликта с </w:t>
            </w:r>
            <w:proofErr w:type="spellStart"/>
            <w:r w:rsidRPr="0010595D">
              <w:rPr>
                <w:bCs/>
                <w:szCs w:val="24"/>
                <w:lang w:val="ru-RU"/>
              </w:rPr>
              <w:t>согруппниками</w:t>
            </w:r>
            <w:proofErr w:type="spellEnd"/>
            <w:r w:rsidRPr="0010595D">
              <w:rPr>
                <w:bCs/>
                <w:szCs w:val="24"/>
                <w:lang w:val="ru-RU"/>
              </w:rPr>
              <w:t>,</w:t>
            </w:r>
            <w:r w:rsidR="00AA2607" w:rsidRPr="0010595D">
              <w:rPr>
                <w:bCs/>
                <w:szCs w:val="24"/>
                <w:lang w:val="ru-RU"/>
              </w:rPr>
              <w:t xml:space="preserve"> в большей мере свойственна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AA2607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Голодной (алиментарно-дистрофической) коме</w:t>
            </w:r>
          </w:p>
        </w:tc>
      </w:tr>
      <w:tr w:rsidR="00C34CEF" w:rsidRPr="00B30C85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AA2607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Гипогликемической коме при сахарном диабете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AA2607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Травматической коме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AA2607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Истерическому припадку</w:t>
            </w:r>
          </w:p>
        </w:tc>
      </w:tr>
      <w:tr w:rsidR="00C34CEF" w:rsidRPr="00B72A48" w:rsidTr="00DF3E69">
        <w:trPr>
          <w:jc w:val="center"/>
        </w:trPr>
        <w:tc>
          <w:tcPr>
            <w:tcW w:w="663" w:type="dxa"/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595D" w:rsidRDefault="00C34CEF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54587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При коматозном состоянии на догоспитальном этапе обязательно проведение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54587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Катетеризации периферической вены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54587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Катетеризация мочевого пузыря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54587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Установка желудочного зонда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54587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Установка всех перечисленных устройств «правило 3 катетеров»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54587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Перед парентеральным введением 40% глюкозы коматозному пациенту следует ввести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54587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2 мл 5% тиамина хлорида (100мг) в/в болюсом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54587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500 мл 20% </w:t>
            </w:r>
            <w:proofErr w:type="spellStart"/>
            <w:r w:rsidRPr="0010595D">
              <w:rPr>
                <w:bCs/>
                <w:szCs w:val="24"/>
                <w:lang w:val="ru-RU"/>
              </w:rPr>
              <w:t>маннитола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в/в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54587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Глицин </w:t>
            </w:r>
            <w:proofErr w:type="spellStart"/>
            <w:r w:rsidRPr="0010595D">
              <w:rPr>
                <w:bCs/>
                <w:szCs w:val="24"/>
                <w:lang w:val="ru-RU"/>
              </w:rPr>
              <w:t>сублингвально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1,0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54587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Желудочный зонд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045D9" w:rsidRDefault="00B045D9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845A43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Гипергликемическую кому можно распознать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845A43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По уровню глюкозы в капиллярной крови методом </w:t>
            </w:r>
            <w:proofErr w:type="spellStart"/>
            <w:r w:rsidRPr="0010595D">
              <w:rPr>
                <w:bCs/>
                <w:szCs w:val="24"/>
                <w:lang w:val="ru-RU"/>
              </w:rPr>
              <w:t>глюкометрии</w:t>
            </w:r>
            <w:proofErr w:type="spellEnd"/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845A43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 запаху ацетона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845A43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 обнаружению кетонов в моче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845A43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 специальному жетону или татуировке на запястье больного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845A43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045D9" w:rsidRDefault="00A6249A" w:rsidP="00B04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  <w:lang w:val="ru-RU"/>
              </w:rPr>
              <w:t>1</w:t>
            </w:r>
            <w:r w:rsidR="00B045D9">
              <w:rPr>
                <w:szCs w:val="24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845A43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При введении </w:t>
            </w:r>
            <w:proofErr w:type="spellStart"/>
            <w:r w:rsidRPr="0010595D">
              <w:rPr>
                <w:bCs/>
                <w:szCs w:val="24"/>
                <w:lang w:val="ru-RU"/>
              </w:rPr>
              <w:t>флумазенила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в качестве </w:t>
            </w:r>
            <w:proofErr w:type="spellStart"/>
            <w:r w:rsidRPr="0010595D">
              <w:rPr>
                <w:bCs/>
                <w:szCs w:val="24"/>
                <w:lang w:val="ru-RU"/>
              </w:rPr>
              <w:t>антидотной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терапии при суицидальной попытке отравления (н</w:t>
            </w:r>
            <w:r w:rsidR="007E6E69" w:rsidRPr="0010595D">
              <w:rPr>
                <w:bCs/>
                <w:szCs w:val="24"/>
                <w:lang w:val="ru-RU"/>
              </w:rPr>
              <w:t xml:space="preserve">айден пустой блистер </w:t>
            </w:r>
            <w:proofErr w:type="spellStart"/>
            <w:r w:rsidR="007E6E69" w:rsidRPr="0010595D">
              <w:rPr>
                <w:bCs/>
                <w:szCs w:val="24"/>
                <w:lang w:val="ru-RU"/>
              </w:rPr>
              <w:t>Ривотрила</w:t>
            </w:r>
            <w:proofErr w:type="spellEnd"/>
            <w:r w:rsidR="007E6E69" w:rsidRPr="0010595D">
              <w:rPr>
                <w:bCs/>
                <w:szCs w:val="24"/>
                <w:lang w:val="ru-RU"/>
              </w:rPr>
              <w:t xml:space="preserve"> 2мг-30таб в руке)</w:t>
            </w:r>
            <w:r w:rsidRPr="0010595D">
              <w:rPr>
                <w:bCs/>
                <w:szCs w:val="24"/>
                <w:lang w:val="ru-RU"/>
              </w:rPr>
              <w:t xml:space="preserve"> у пациентки, находящейся в коматозном состоянии</w:t>
            </w:r>
            <w:r w:rsidR="007E6E69" w:rsidRPr="0010595D">
              <w:rPr>
                <w:bCs/>
                <w:szCs w:val="24"/>
                <w:lang w:val="ru-RU"/>
              </w:rPr>
              <w:t xml:space="preserve"> развился приступ </w:t>
            </w:r>
            <w:proofErr w:type="spellStart"/>
            <w:r w:rsidR="007E6E69" w:rsidRPr="0010595D">
              <w:rPr>
                <w:bCs/>
                <w:szCs w:val="24"/>
                <w:lang w:val="ru-RU"/>
              </w:rPr>
              <w:t>генерализованных</w:t>
            </w:r>
            <w:proofErr w:type="spellEnd"/>
            <w:r w:rsidR="007E6E69" w:rsidRPr="0010595D">
              <w:rPr>
                <w:bCs/>
                <w:szCs w:val="24"/>
                <w:lang w:val="ru-RU"/>
              </w:rPr>
              <w:t xml:space="preserve"> судорог, </w:t>
            </w:r>
            <w:proofErr w:type="spellStart"/>
            <w:r w:rsidR="007E6E69" w:rsidRPr="0010595D">
              <w:rPr>
                <w:bCs/>
                <w:szCs w:val="24"/>
                <w:lang w:val="ru-RU"/>
              </w:rPr>
              <w:t>гиперпирексия</w:t>
            </w:r>
            <w:proofErr w:type="spellEnd"/>
            <w:r w:rsidR="007E6E69" w:rsidRPr="0010595D">
              <w:rPr>
                <w:bCs/>
                <w:szCs w:val="24"/>
                <w:lang w:val="ru-RU"/>
              </w:rPr>
              <w:t>. Следует думать о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E6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О сочетанном применении </w:t>
            </w:r>
            <w:proofErr w:type="spellStart"/>
            <w:r w:rsidRPr="0010595D">
              <w:rPr>
                <w:bCs/>
                <w:szCs w:val="24"/>
                <w:lang w:val="ru-RU"/>
              </w:rPr>
              <w:t>Ривотрила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с </w:t>
            </w:r>
            <w:proofErr w:type="spellStart"/>
            <w:r w:rsidRPr="0010595D">
              <w:rPr>
                <w:bCs/>
                <w:szCs w:val="24"/>
                <w:lang w:val="ru-RU"/>
              </w:rPr>
              <w:t>трициклическими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антидепрессантами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E6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О наличии эпилепсии у пациентки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E6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О сочетанном применении </w:t>
            </w:r>
            <w:proofErr w:type="spellStart"/>
            <w:r w:rsidRPr="0010595D">
              <w:rPr>
                <w:bCs/>
                <w:szCs w:val="24"/>
                <w:lang w:val="ru-RU"/>
              </w:rPr>
              <w:t>Ривотрила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с алкоголем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E6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О комбинации </w:t>
            </w:r>
            <w:proofErr w:type="spellStart"/>
            <w:r w:rsidRPr="0010595D">
              <w:rPr>
                <w:bCs/>
                <w:szCs w:val="24"/>
                <w:lang w:val="ru-RU"/>
              </w:rPr>
              <w:t>Ривотрила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с оральными </w:t>
            </w:r>
            <w:proofErr w:type="spellStart"/>
            <w:r w:rsidRPr="0010595D">
              <w:rPr>
                <w:bCs/>
                <w:szCs w:val="24"/>
                <w:lang w:val="ru-RU"/>
              </w:rPr>
              <w:t>контрацептивами</w:t>
            </w:r>
            <w:proofErr w:type="spellEnd"/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045D9" w:rsidRDefault="00A6249A" w:rsidP="00B04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20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E6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Перед проведением зондирования желудка пациенту в коматозном состоянии необходимо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E6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Интубация трахеи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E6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Трахеотомия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E6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Удаление зубных протезов и коронок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E6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Сифонная клизма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045D9" w:rsidRDefault="00A6249A" w:rsidP="00B04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21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367CCD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Показаниями для введения </w:t>
            </w:r>
            <w:proofErr w:type="spellStart"/>
            <w:r w:rsidRPr="0010595D">
              <w:rPr>
                <w:bCs/>
                <w:szCs w:val="24"/>
                <w:lang w:val="ru-RU"/>
              </w:rPr>
              <w:t>налоксона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при коме являются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367CCD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Частота дыхания менее 10 дых</w:t>
            </w:r>
            <w:proofErr w:type="gramStart"/>
            <w:r w:rsidRPr="0010595D">
              <w:rPr>
                <w:bCs/>
                <w:szCs w:val="24"/>
                <w:lang w:val="ru-RU"/>
              </w:rPr>
              <w:t>.</w:t>
            </w:r>
            <w:proofErr w:type="gramEnd"/>
            <w:r w:rsidRPr="0010595D">
              <w:rPr>
                <w:bCs/>
                <w:szCs w:val="24"/>
                <w:lang w:val="ru-RU"/>
              </w:rPr>
              <w:t>/</w:t>
            </w:r>
            <w:proofErr w:type="gramStart"/>
            <w:r w:rsidRPr="0010595D">
              <w:rPr>
                <w:bCs/>
                <w:szCs w:val="24"/>
                <w:lang w:val="ru-RU"/>
              </w:rPr>
              <w:t>м</w:t>
            </w:r>
            <w:proofErr w:type="gramEnd"/>
            <w:r w:rsidRPr="0010595D">
              <w:rPr>
                <w:bCs/>
                <w:szCs w:val="24"/>
                <w:lang w:val="ru-RU"/>
              </w:rPr>
              <w:t>ин у пациента с «точечными» зрачками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367CCD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Частота дыхания 20 дых/мин у пациента с «точечными» зрачками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367CCD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Подозрение на опиоидную интоксикацию независимо от частоты дыханий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367CCD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Любое коматозное состояние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045D9" w:rsidRDefault="00A6249A" w:rsidP="00B045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22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367CCD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Катетеризация центральной вены – это (выберите неверное утверждение)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367CCD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Установка катетера в </w:t>
            </w:r>
            <w:proofErr w:type="spellStart"/>
            <w:r w:rsidRPr="0010595D">
              <w:rPr>
                <w:bCs/>
                <w:szCs w:val="24"/>
                <w:lang w:val="ru-RU"/>
              </w:rPr>
              <w:t>кубитальную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вену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367CCD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Установка подключичного катетера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367CCD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Процедура, выполняемая врачом – реаниматологом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367CCD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Процедура, выполнение которой требует специального допуска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A6249A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23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576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Для предупреждения шока при комах с артериальной гипотензией первый этап недифференцированной терапии предусматривает введение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576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Системных </w:t>
            </w:r>
            <w:proofErr w:type="spellStart"/>
            <w:r w:rsidRPr="0010595D">
              <w:rPr>
                <w:bCs/>
                <w:szCs w:val="24"/>
                <w:lang w:val="ru-RU"/>
              </w:rPr>
              <w:t>глюкокортикостероидов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(</w:t>
            </w:r>
            <w:proofErr w:type="spellStart"/>
            <w:r w:rsidRPr="0010595D">
              <w:rPr>
                <w:bCs/>
                <w:szCs w:val="24"/>
                <w:lang w:val="ru-RU"/>
              </w:rPr>
              <w:t>дексаметазон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8-20мг) в/в медленно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576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Декстраны 50-100мл в/в струйно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576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Декстраны 400-500мл в/в капельно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576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5% глюкозы 1000 мл в/в капельно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A6249A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24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576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При подозрении на травму (любую) первым мероприятием пациенту в коме является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7576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Иммобилизация ШОП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Перевод в безопасное положение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Транспортировка на щите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Установка трех катетеров 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A6249A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25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Для восстановления проходимости дыхательных путей на догоспитальном этапе пациенту с травматической комой не следует выполнять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прием Сафара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Установку воздуховода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Интубацию трахеи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Трахеотомию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A6249A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26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При травматической </w:t>
            </w:r>
            <w:proofErr w:type="gramStart"/>
            <w:r w:rsidRPr="0010595D">
              <w:rPr>
                <w:bCs/>
                <w:szCs w:val="24"/>
                <w:lang w:val="ru-RU"/>
              </w:rPr>
              <w:t>коме</w:t>
            </w:r>
            <w:proofErr w:type="gramEnd"/>
            <w:r w:rsidRPr="0010595D">
              <w:rPr>
                <w:bCs/>
                <w:szCs w:val="24"/>
                <w:lang w:val="ru-RU"/>
              </w:rPr>
              <w:t xml:space="preserve"> сочетанной с размозжением мягких тканей и костей лицевого черепа подача кислорода во время транспортировки (эвакуации)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Осуществляется после интубации или </w:t>
            </w:r>
            <w:proofErr w:type="spellStart"/>
            <w:r w:rsidRPr="0010595D">
              <w:rPr>
                <w:bCs/>
                <w:szCs w:val="24"/>
                <w:lang w:val="ru-RU"/>
              </w:rPr>
              <w:t>трахео</w:t>
            </w:r>
            <w:proofErr w:type="spellEnd"/>
            <w:r w:rsidRPr="0010595D">
              <w:rPr>
                <w:bCs/>
                <w:szCs w:val="24"/>
                <w:lang w:val="ru-RU"/>
              </w:rPr>
              <w:t>/коникотомии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нужна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Возможна через назальные канюли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Осуществляется через кислородную маску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A6249A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27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25317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При выявлении симптомов </w:t>
            </w:r>
            <w:r w:rsidRPr="0010595D">
              <w:rPr>
                <w:bCs/>
                <w:szCs w:val="24"/>
              </w:rPr>
              <w:t>FAST</w:t>
            </w:r>
            <w:r w:rsidRPr="0010595D">
              <w:rPr>
                <w:bCs/>
                <w:szCs w:val="24"/>
                <w:lang w:val="ru-RU"/>
              </w:rPr>
              <w:t xml:space="preserve"> у пожилого пациента </w:t>
            </w:r>
            <w:r w:rsidR="006855C0" w:rsidRPr="0010595D">
              <w:rPr>
                <w:bCs/>
                <w:szCs w:val="24"/>
                <w:lang w:val="ru-RU"/>
              </w:rPr>
              <w:t xml:space="preserve">с развившейся в течение последних 3 часов </w:t>
            </w:r>
            <w:proofErr w:type="spellStart"/>
            <w:r w:rsidRPr="0010595D">
              <w:rPr>
                <w:bCs/>
                <w:szCs w:val="24"/>
                <w:lang w:val="ru-RU"/>
              </w:rPr>
              <w:t>сомнолетност</w:t>
            </w:r>
            <w:r w:rsidR="006855C0" w:rsidRPr="0010595D">
              <w:rPr>
                <w:bCs/>
                <w:szCs w:val="24"/>
                <w:lang w:val="ru-RU"/>
              </w:rPr>
              <w:t>ью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наиболее вероятн</w:t>
            </w:r>
            <w:r w:rsidR="006855C0" w:rsidRPr="0010595D">
              <w:rPr>
                <w:bCs/>
                <w:szCs w:val="24"/>
                <w:lang w:val="ru-RU"/>
              </w:rPr>
              <w:t>ой причиной угнетения сознания является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6855C0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Острое нарушение мозгового кровообращения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6855C0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Геморрагический инсульт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6855C0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Ишемический инсульт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6855C0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Опухоль головного мозга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A6249A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28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6855C0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Беременной женщине с судорожным припадком, перешедшим в кому за 2 недели до срочного родоразрешения, на этапе догоспитальной помощи, помимо симптоматической недифференцированной терапии может потребоваться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6855C0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Болюсное введения магнезии, </w:t>
            </w:r>
            <w:proofErr w:type="spellStart"/>
            <w:r w:rsidRPr="0010595D">
              <w:rPr>
                <w:bCs/>
                <w:szCs w:val="24"/>
                <w:lang w:val="ru-RU"/>
              </w:rPr>
              <w:t>диазепама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и </w:t>
            </w:r>
            <w:proofErr w:type="spellStart"/>
            <w:r w:rsidRPr="0010595D">
              <w:rPr>
                <w:bCs/>
                <w:szCs w:val="24"/>
                <w:lang w:val="ru-RU"/>
              </w:rPr>
              <w:t>инфузионное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капельное введение </w:t>
            </w:r>
            <w:proofErr w:type="spellStart"/>
            <w:r w:rsidRPr="0010595D">
              <w:rPr>
                <w:bCs/>
                <w:szCs w:val="24"/>
                <w:lang w:val="ru-RU"/>
              </w:rPr>
              <w:t>р-раРингера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в процессе транспортировки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6855C0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Тиамин + пиридоксин + </w:t>
            </w:r>
            <w:proofErr w:type="spellStart"/>
            <w:r w:rsidRPr="0010595D">
              <w:rPr>
                <w:bCs/>
                <w:szCs w:val="24"/>
                <w:lang w:val="ru-RU"/>
              </w:rPr>
              <w:t>цианкобаламин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+ аскорбиновая кислота и дофамин на 0,9% </w:t>
            </w:r>
            <w:r w:rsidRPr="0010595D">
              <w:rPr>
                <w:bCs/>
                <w:szCs w:val="24"/>
              </w:rPr>
              <w:t>NaCl</w:t>
            </w:r>
            <w:r w:rsidRPr="0010595D">
              <w:rPr>
                <w:bCs/>
                <w:szCs w:val="24"/>
                <w:lang w:val="ru-RU"/>
              </w:rPr>
              <w:t xml:space="preserve"> в процессе транспортировки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6855C0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Гидрокортизон в/м + Охлажденный 0.9%</w:t>
            </w:r>
            <w:r w:rsidRPr="0010595D">
              <w:rPr>
                <w:bCs/>
                <w:szCs w:val="24"/>
              </w:rPr>
              <w:t>NaCl</w:t>
            </w:r>
            <w:r w:rsidRPr="0010595D">
              <w:rPr>
                <w:bCs/>
                <w:szCs w:val="24"/>
                <w:lang w:val="ru-RU"/>
              </w:rPr>
              <w:t xml:space="preserve"> в/в в процессе транспортировки 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6855C0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40% глюкоза + гидрокортизон + тиамин болюсом, 0,9% </w:t>
            </w:r>
            <w:r w:rsidRPr="0010595D">
              <w:rPr>
                <w:bCs/>
                <w:szCs w:val="24"/>
              </w:rPr>
              <w:t>NaCl</w:t>
            </w:r>
            <w:r w:rsidRPr="0010595D">
              <w:rPr>
                <w:bCs/>
                <w:szCs w:val="24"/>
                <w:lang w:val="ru-RU"/>
              </w:rPr>
              <w:t xml:space="preserve"> с добавлением 40% глюкозы </w:t>
            </w:r>
            <w:r w:rsidR="00057691" w:rsidRPr="0010595D">
              <w:rPr>
                <w:bCs/>
                <w:szCs w:val="24"/>
                <w:lang w:val="ru-RU"/>
              </w:rPr>
              <w:t>в процессе транспортировки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A6249A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29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057691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Для промывания желудка пациенту с алкогольной комой (МТ=70-80кг) потребуется 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057691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10-12 литров чистой воды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0E464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4-5 литров чистой воды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0E464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20 литров чистой воды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0E464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1 стакан чистой воды с добавлением соли, соды и нашатыря. 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A6249A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30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0E464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Температура жидкости для промывания желудка пациенту с алкогольной комой 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0E464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Комнатной температуры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0E464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выше 20 град.С.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0E464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ниже 36 град.С.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0E464A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имеет значения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A6249A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31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Пациент после купирования гипогликемической комы, не имеющий признаков травмы 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реанимационное отделение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эндокринологическое отделение</w:t>
            </w: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общесоматическое отделение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подлежит госпитализации</w:t>
            </w:r>
          </w:p>
        </w:tc>
      </w:tr>
      <w:tr w:rsidR="00B045D9" w:rsidRPr="00B72A48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B045D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B045D9" w:rsidRPr="00B30C85" w:rsidTr="00DF3E69">
        <w:trPr>
          <w:jc w:val="center"/>
        </w:trPr>
        <w:tc>
          <w:tcPr>
            <w:tcW w:w="663" w:type="dxa"/>
            <w:vAlign w:val="center"/>
          </w:tcPr>
          <w:p w:rsidR="00B045D9" w:rsidRPr="00B72A48" w:rsidRDefault="00B045D9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B72A48" w:rsidRDefault="00A6249A" w:rsidP="00B045D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 w:rsidR="00B045D9">
              <w:rPr>
                <w:szCs w:val="24"/>
              </w:rPr>
              <w:t>32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45D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Пациент после перенесенного теплового удара </w:t>
            </w: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реанимационное отделение</w:t>
            </w: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эндокринологическое отделение</w:t>
            </w: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общесоматическое отделение</w:t>
            </w:r>
          </w:p>
        </w:tc>
      </w:tr>
      <w:tr w:rsidR="00DF3E69" w:rsidRPr="00B72A48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подлежит госпитализации</w:t>
            </w:r>
          </w:p>
        </w:tc>
      </w:tr>
      <w:tr w:rsidR="00DF3E69" w:rsidRPr="00B72A48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Пациент с черепно-мозговой травмой вследствие ДТП, не предъявляющий жалоб на месте происшествия, способный к самостоятельному передвижению </w:t>
            </w: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нейрохирургическое отделение</w:t>
            </w: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эндокринологическое отделение</w:t>
            </w: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общесоматическое отделение</w:t>
            </w:r>
          </w:p>
        </w:tc>
      </w:tr>
      <w:tr w:rsidR="00DF3E69" w:rsidRPr="00B72A48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подлежит госпитализации</w:t>
            </w:r>
          </w:p>
        </w:tc>
      </w:tr>
      <w:tr w:rsidR="00DF3E69" w:rsidRPr="00B72A48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Пациент с </w:t>
            </w:r>
            <w:proofErr w:type="spellStart"/>
            <w:r w:rsidRPr="0010595D">
              <w:rPr>
                <w:bCs/>
                <w:szCs w:val="24"/>
                <w:lang w:val="ru-RU"/>
              </w:rPr>
              <w:t>асфиксическим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утоплением, очнувшийся после двух циклов компрессии грудной клетки, не предъявляющий жалоб</w:t>
            </w: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реанимационное отделение</w:t>
            </w: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эндокринологическое отделение</w:t>
            </w: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общесоматическое отделение</w:t>
            </w:r>
          </w:p>
        </w:tc>
      </w:tr>
      <w:tr w:rsidR="00DF3E69" w:rsidRPr="00B72A48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подлежит госпитализации</w:t>
            </w:r>
          </w:p>
        </w:tc>
      </w:tr>
      <w:tr w:rsidR="00DF3E69" w:rsidRPr="00B72A48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DF3E69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DF3E69" w:rsidRPr="00B30C85" w:rsidTr="00DF3E69">
        <w:trPr>
          <w:jc w:val="center"/>
        </w:trPr>
        <w:tc>
          <w:tcPr>
            <w:tcW w:w="663" w:type="dxa"/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B72A48" w:rsidRDefault="00DF3E69" w:rsidP="00DF3E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3E69" w:rsidRPr="0010595D" w:rsidRDefault="002F61B1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Джеймс Бонд после дефибрилляции в салоне собственного автомобиля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Без госпитализации в реанимационное отделение не смог бы играть в карты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эндокринологическое отделение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Подлежит госпитализации в общесоматическое отделение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подлежит госпитализации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В синтезе кетонов прямое участие играет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Липолиз под влиянием </w:t>
            </w:r>
            <w:r w:rsidR="00701246" w:rsidRPr="0010595D">
              <w:rPr>
                <w:bCs/>
                <w:szCs w:val="24"/>
                <w:lang w:val="ru-RU"/>
              </w:rPr>
              <w:t>тканевой липазы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Неогликогенез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под влиянием </w:t>
            </w:r>
            <w:proofErr w:type="spellStart"/>
            <w:r w:rsidRPr="0010595D">
              <w:rPr>
                <w:bCs/>
                <w:szCs w:val="24"/>
                <w:lang w:val="ru-RU"/>
              </w:rPr>
              <w:t>гликогеназы</w:t>
            </w:r>
            <w:proofErr w:type="spellEnd"/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Протеолиз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под влиянием </w:t>
            </w:r>
            <w:proofErr w:type="spellStart"/>
            <w:r w:rsidRPr="0010595D">
              <w:rPr>
                <w:bCs/>
                <w:szCs w:val="24"/>
                <w:lang w:val="ru-RU"/>
              </w:rPr>
              <w:t>протеиназы</w:t>
            </w:r>
            <w:proofErr w:type="spellEnd"/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Снижение синтеза АТФ под влиянием тканевой фосфатазы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К </w:t>
            </w:r>
            <w:proofErr w:type="spellStart"/>
            <w:r w:rsidRPr="0010595D">
              <w:rPr>
                <w:bCs/>
                <w:szCs w:val="24"/>
                <w:lang w:val="ru-RU"/>
              </w:rPr>
              <w:t>контринсулярным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гормонам не относят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паратгормон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АКТГ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СТГ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кортизол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В формировании гипергликемических ком </w:t>
            </w:r>
            <w:proofErr w:type="spellStart"/>
            <w:r w:rsidRPr="0010595D">
              <w:rPr>
                <w:bCs/>
                <w:szCs w:val="24"/>
                <w:lang w:val="ru-RU"/>
              </w:rPr>
              <w:t>неогликогенез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(выберите </w:t>
            </w:r>
            <w:r w:rsidRPr="0010595D">
              <w:rPr>
                <w:bCs/>
                <w:szCs w:val="24"/>
                <w:lang w:val="ru-RU"/>
              </w:rPr>
              <w:lastRenderedPageBreak/>
              <w:t>неверное утверждение)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принимает участие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Активизируется под действием </w:t>
            </w:r>
            <w:proofErr w:type="spellStart"/>
            <w:r w:rsidRPr="0010595D">
              <w:rPr>
                <w:bCs/>
                <w:szCs w:val="24"/>
                <w:lang w:val="ru-RU"/>
              </w:rPr>
              <w:t>контринсулярных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гормонов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Повышает уровень гликемии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Может сопровождаться </w:t>
            </w:r>
            <w:proofErr w:type="spellStart"/>
            <w:r w:rsidRPr="0010595D">
              <w:rPr>
                <w:bCs/>
                <w:szCs w:val="24"/>
                <w:lang w:val="ru-RU"/>
              </w:rPr>
              <w:t>гипокалиемией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и повышенным </w:t>
            </w:r>
            <w:proofErr w:type="spellStart"/>
            <w:r w:rsidRPr="0010595D">
              <w:rPr>
                <w:bCs/>
                <w:szCs w:val="24"/>
                <w:lang w:val="ru-RU"/>
              </w:rPr>
              <w:t>тромбообразованием</w:t>
            </w:r>
            <w:proofErr w:type="spellEnd"/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Гиперосмолярная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кома (выберите неверное утверждение)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Приводит к развитию летального исхода у молодых диабетиков вследствие токсического поражения головного мозга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0124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Чаще поражает людей старше 50 лет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32C2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В патогенезе летального исхода принимает участие тромбоз артерий и вен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32C2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Трансформируется в гиповолемический шок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32C26" w:rsidP="0010595D">
            <w:pPr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Гиперосмолярная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кома отличается от </w:t>
            </w:r>
            <w:proofErr w:type="spellStart"/>
            <w:r w:rsidRPr="0010595D">
              <w:rPr>
                <w:bCs/>
                <w:szCs w:val="24"/>
                <w:lang w:val="ru-RU"/>
              </w:rPr>
              <w:t>кетоацидотической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(выберите неверное утверждение)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32C2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Низким уровнем гликемии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32C2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Отсутствием </w:t>
            </w:r>
            <w:proofErr w:type="spellStart"/>
            <w:r w:rsidRPr="0010595D">
              <w:rPr>
                <w:bCs/>
                <w:szCs w:val="24"/>
                <w:lang w:val="ru-RU"/>
              </w:rPr>
              <w:t>кетонемии</w:t>
            </w:r>
            <w:proofErr w:type="spellEnd"/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32C2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Более высокой </w:t>
            </w:r>
            <w:proofErr w:type="spellStart"/>
            <w:r w:rsidRPr="0010595D">
              <w:rPr>
                <w:bCs/>
                <w:szCs w:val="24"/>
                <w:lang w:val="ru-RU"/>
              </w:rPr>
              <w:t>осмоляльностью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крови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32C2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Большей склонностью к тромбообразованию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32C26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В клинике цереброваскулярной комы </w:t>
            </w:r>
            <w:r w:rsidR="0077769F" w:rsidRPr="0010595D">
              <w:rPr>
                <w:bCs/>
                <w:szCs w:val="24"/>
                <w:lang w:val="ru-RU"/>
              </w:rPr>
              <w:t>(выберите неверное утверждение)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7769F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Приоритетное значение имеет сосудистый анамнез пациента (наличие артериальной гипертензии, аневризмы сосудов ГМ, васкулиты)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7769F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При прогрессивно быстром нарастании угнетения сознания с большей вероятностью сопровождает повреждение ствола ГМ или геморрагический инсульт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7769F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При стволовых нарушениях сопровождается расходящимся косоглазием с сохраненной на свет реакцией «точечных» зрачков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7769F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При геморрагическом инсульте часто на фоне артериальной гипертензии со значениями САД&gt;220 мм рт.ст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7769F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Достоверно дифференцировать кому при геморрагическом инсульте от комы при ишемическом инсульте на догоспитальном этапе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7769F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Невозможно</w:t>
            </w:r>
            <w:r w:rsidR="003C213C" w:rsidRPr="0010595D">
              <w:rPr>
                <w:bCs/>
                <w:szCs w:val="24"/>
                <w:lang w:val="ru-RU"/>
              </w:rPr>
              <w:t xml:space="preserve"> и нет необходимости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7769F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Можно по результатам ЯМРТ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7769F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Можно по результатам КТ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77769F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Можно по результатам </w:t>
            </w:r>
            <w:proofErr w:type="spellStart"/>
            <w:r w:rsidRPr="0010595D">
              <w:rPr>
                <w:bCs/>
                <w:szCs w:val="24"/>
                <w:lang w:val="ru-RU"/>
              </w:rPr>
              <w:t>транскраниальной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10595D">
              <w:rPr>
                <w:bCs/>
                <w:szCs w:val="24"/>
                <w:lang w:val="ru-RU"/>
              </w:rPr>
              <w:t>допплерографии</w:t>
            </w:r>
            <w:proofErr w:type="spellEnd"/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3C213C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C213C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У 40 летней женщины на 10 неделе первой долгожданной беременности (со слов подруги, «задержка» третий месяц, но к гинекологу еще не обращалась) развилось помрачение сознания: «обмякла», побледнела, потеряла сознание и к моменту прибытия бригады (15 минут) остается в бессознательном состоянии. Врач</w:t>
            </w:r>
            <w:r w:rsidR="006805DB" w:rsidRPr="0010595D">
              <w:rPr>
                <w:bCs/>
                <w:szCs w:val="24"/>
                <w:lang w:val="ru-RU"/>
              </w:rPr>
              <w:t>-стажер</w:t>
            </w:r>
            <w:r w:rsidRPr="0010595D">
              <w:rPr>
                <w:bCs/>
                <w:szCs w:val="24"/>
                <w:lang w:val="ru-RU"/>
              </w:rPr>
              <w:t xml:space="preserve"> линейной бригады предполагает эклампсическую кому. Пр</w:t>
            </w:r>
            <w:r w:rsidR="006805DB" w:rsidRPr="0010595D">
              <w:rPr>
                <w:bCs/>
                <w:szCs w:val="24"/>
                <w:lang w:val="ru-RU"/>
              </w:rPr>
              <w:t>ивед</w:t>
            </w:r>
            <w:r w:rsidRPr="0010595D">
              <w:rPr>
                <w:bCs/>
                <w:szCs w:val="24"/>
                <w:lang w:val="ru-RU"/>
              </w:rPr>
              <w:t>ите контраргументы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C213C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Срок слишком мал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C213C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Срок слишком велик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C213C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Не было судорог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C213C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Возраст женщины не соответствует диагнозу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3C213C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3C213C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У пациента </w:t>
            </w:r>
            <w:r w:rsidR="006805DB" w:rsidRPr="0010595D">
              <w:rPr>
                <w:bCs/>
                <w:szCs w:val="24"/>
                <w:lang w:val="ru-RU"/>
              </w:rPr>
              <w:t xml:space="preserve">в коматозном состоянии </w:t>
            </w:r>
            <w:r w:rsidRPr="0010595D">
              <w:rPr>
                <w:bCs/>
                <w:szCs w:val="24"/>
                <w:lang w:val="ru-RU"/>
              </w:rPr>
              <w:t>с запахом алкоголя</w:t>
            </w:r>
            <w:r w:rsidR="006805DB" w:rsidRPr="0010595D">
              <w:rPr>
                <w:bCs/>
                <w:szCs w:val="24"/>
                <w:lang w:val="ru-RU"/>
              </w:rPr>
              <w:t>, расходящимся косоглазием, анизокорией, найденного соседями на пороге собственной квартиры врач-стажер линейной бригады СМП предполагает алкогольную кому и намерен выполнить промывание желудка. Приведите контраргументы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6805D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Фиксированный взор и анизокория с девиацией установочных осей глаз свойственны очаговой симптоматике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6805D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Анизокория характерна для опиоидной интоксикации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6805D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Расходящееся косоглазие типично для острой </w:t>
            </w:r>
            <w:proofErr w:type="spellStart"/>
            <w:r w:rsidRPr="0010595D">
              <w:rPr>
                <w:bCs/>
                <w:szCs w:val="24"/>
                <w:lang w:val="ru-RU"/>
              </w:rPr>
              <w:t>каротиновой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интоксикации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6805D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Промывание желудка при алкогольной коме не требуется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6805D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Интоксикация какими эндогенными токсинами свойственна уремической коме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6805DB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Продукты распада креатинина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Кетоны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Азотистые шлаки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Ионы натрия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Изменение концентрации каких ионов играет важную патогенетическую роль в увеличении летальности пациента при уремической коме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Гиперкалиемия</w:t>
            </w:r>
            <w:proofErr w:type="spellEnd"/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Гипокалиемия</w:t>
            </w:r>
            <w:proofErr w:type="spellEnd"/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Гиперкальциемия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Гипернатриемия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Какие изменения на ЭКГ типичны при </w:t>
            </w:r>
            <w:proofErr w:type="spellStart"/>
            <w:r w:rsidRPr="0010595D">
              <w:rPr>
                <w:bCs/>
                <w:szCs w:val="24"/>
                <w:lang w:val="ru-RU"/>
              </w:rPr>
              <w:t>гиперкалиемии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у пациента с уремической комой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Укорочение интервала </w:t>
            </w:r>
            <w:r w:rsidRPr="0010595D">
              <w:rPr>
                <w:bCs/>
                <w:szCs w:val="24"/>
              </w:rPr>
              <w:t>QT</w:t>
            </w:r>
            <w:r w:rsidRPr="0010595D">
              <w:rPr>
                <w:bCs/>
                <w:szCs w:val="24"/>
                <w:lang w:val="ru-RU"/>
              </w:rPr>
              <w:t xml:space="preserve"> и выраженный подъем Т, слияние комплексов деполяризации и </w:t>
            </w:r>
            <w:proofErr w:type="spellStart"/>
            <w:r w:rsidRPr="0010595D">
              <w:rPr>
                <w:bCs/>
                <w:szCs w:val="24"/>
                <w:lang w:val="ru-RU"/>
              </w:rPr>
              <w:t>реполяризации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желудочков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Удлинение интервала </w:t>
            </w:r>
            <w:r w:rsidRPr="0010595D">
              <w:rPr>
                <w:bCs/>
                <w:szCs w:val="24"/>
              </w:rPr>
              <w:t>QT</w:t>
            </w:r>
            <w:r w:rsidRPr="0010595D">
              <w:rPr>
                <w:bCs/>
                <w:szCs w:val="24"/>
                <w:lang w:val="ru-RU"/>
              </w:rPr>
              <w:t xml:space="preserve">, появление патологической волны </w:t>
            </w:r>
            <w:r w:rsidRPr="0010595D">
              <w:rPr>
                <w:bCs/>
                <w:szCs w:val="24"/>
              </w:rPr>
              <w:t>U</w:t>
            </w:r>
            <w:r w:rsidRPr="0010595D">
              <w:rPr>
                <w:bCs/>
                <w:szCs w:val="24"/>
                <w:lang w:val="ru-RU"/>
              </w:rPr>
              <w:t xml:space="preserve">, уплощение Т, слияние Т и </w:t>
            </w:r>
            <w:r w:rsidRPr="0010595D">
              <w:rPr>
                <w:bCs/>
                <w:szCs w:val="24"/>
              </w:rPr>
              <w:t>U</w:t>
            </w:r>
            <w:r w:rsidRPr="0010595D">
              <w:rPr>
                <w:bCs/>
                <w:szCs w:val="24"/>
                <w:lang w:val="ru-RU"/>
              </w:rPr>
              <w:t xml:space="preserve">. 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Экстрасистолия </w:t>
            </w:r>
            <w:proofErr w:type="spellStart"/>
            <w:r w:rsidRPr="0010595D">
              <w:rPr>
                <w:bCs/>
                <w:szCs w:val="24"/>
                <w:lang w:val="ru-RU"/>
              </w:rPr>
              <w:t>супра</w:t>
            </w:r>
            <w:proofErr w:type="spellEnd"/>
            <w:r w:rsidRPr="0010595D">
              <w:rPr>
                <w:bCs/>
                <w:szCs w:val="24"/>
                <w:lang w:val="ru-RU"/>
              </w:rPr>
              <w:t>- и идиовентрикулярная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Развитие пароксизмов трепетания предсердий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133A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133A85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У пациента с асцитом, желтухой, гинекомастией и «головой Медузы» на передней брюшной стенке в течение суток на фоне лихорадочного состояния нарастает вялость, сонливость, отказ от еды</w:t>
            </w:r>
            <w:r w:rsidR="00423944" w:rsidRPr="0010595D">
              <w:rPr>
                <w:bCs/>
                <w:szCs w:val="24"/>
                <w:lang w:val="ru-RU"/>
              </w:rPr>
              <w:t>. О какой  возможной причине этого нарушения высшей нервной деятельности следует думать в последнюю очередь?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Печеночная энцефалопатия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Анемия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Печеночная кома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 Сепсис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Пациенту с уремической комой для снижения последствий </w:t>
            </w:r>
            <w:proofErr w:type="spellStart"/>
            <w:r w:rsidRPr="0010595D">
              <w:rPr>
                <w:bCs/>
                <w:szCs w:val="24"/>
                <w:lang w:val="ru-RU"/>
              </w:rPr>
              <w:t>гиперкалиемии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не требуется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Форсированный диурез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В/в инфузия 10% глюконата кальция 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Введение инсулина 15-30Ед с глюкозой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Гемодиализ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Пациенту с печеночной комой для </w:t>
            </w:r>
            <w:proofErr w:type="spellStart"/>
            <w:r w:rsidRPr="0010595D">
              <w:rPr>
                <w:bCs/>
                <w:szCs w:val="24"/>
                <w:lang w:val="ru-RU"/>
              </w:rPr>
              <w:t>посиндромной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терапии не требуется</w:t>
            </w:r>
          </w:p>
        </w:tc>
      </w:tr>
      <w:tr w:rsidR="002F61B1" w:rsidRPr="00B30C85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Введение препаратов железа для борьбы с анемией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proofErr w:type="spellStart"/>
            <w:r w:rsidRPr="0010595D">
              <w:rPr>
                <w:bCs/>
                <w:szCs w:val="24"/>
                <w:lang w:val="ru-RU"/>
              </w:rPr>
              <w:t>Орнитин-аспартат</w:t>
            </w:r>
            <w:proofErr w:type="spellEnd"/>
            <w:r w:rsidRPr="0010595D">
              <w:rPr>
                <w:bCs/>
                <w:szCs w:val="24"/>
                <w:lang w:val="ru-RU"/>
              </w:rPr>
              <w:t xml:space="preserve"> в/в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 xml:space="preserve">Коррекция системы гемостаза 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423944" w:rsidP="0010595D">
            <w:pPr>
              <w:rPr>
                <w:bCs/>
                <w:szCs w:val="24"/>
                <w:lang w:val="ru-RU"/>
              </w:rPr>
            </w:pPr>
            <w:r w:rsidRPr="0010595D">
              <w:rPr>
                <w:bCs/>
                <w:szCs w:val="24"/>
                <w:lang w:val="ru-RU"/>
              </w:rPr>
              <w:t>Коррекция гиповолемии</w:t>
            </w: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  <w:tr w:rsidR="002F61B1" w:rsidRPr="00B72A48" w:rsidTr="00DF3E69">
        <w:trPr>
          <w:jc w:val="center"/>
        </w:trPr>
        <w:tc>
          <w:tcPr>
            <w:tcW w:w="663" w:type="dxa"/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B72A48" w:rsidRDefault="002F61B1" w:rsidP="002F61B1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1B1" w:rsidRPr="0010595D" w:rsidRDefault="002F61B1" w:rsidP="0010595D">
            <w:pPr>
              <w:rPr>
                <w:bCs/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910"/>
    <w:rsid w:val="00057691"/>
    <w:rsid w:val="000E464A"/>
    <w:rsid w:val="0010595D"/>
    <w:rsid w:val="00133A85"/>
    <w:rsid w:val="001518B3"/>
    <w:rsid w:val="00186AE7"/>
    <w:rsid w:val="001B306A"/>
    <w:rsid w:val="0025317B"/>
    <w:rsid w:val="002D53DC"/>
    <w:rsid w:val="002F1617"/>
    <w:rsid w:val="002F61B1"/>
    <w:rsid w:val="00332C26"/>
    <w:rsid w:val="00367CCD"/>
    <w:rsid w:val="003A5A0B"/>
    <w:rsid w:val="003C213C"/>
    <w:rsid w:val="00423944"/>
    <w:rsid w:val="0046515E"/>
    <w:rsid w:val="00545879"/>
    <w:rsid w:val="005A4910"/>
    <w:rsid w:val="0062633E"/>
    <w:rsid w:val="006805DB"/>
    <w:rsid w:val="006855C0"/>
    <w:rsid w:val="00701246"/>
    <w:rsid w:val="0071150B"/>
    <w:rsid w:val="00757646"/>
    <w:rsid w:val="0077769F"/>
    <w:rsid w:val="00790196"/>
    <w:rsid w:val="00797099"/>
    <w:rsid w:val="007E6E69"/>
    <w:rsid w:val="00845A43"/>
    <w:rsid w:val="00A6249A"/>
    <w:rsid w:val="00AA2607"/>
    <w:rsid w:val="00B045D9"/>
    <w:rsid w:val="00B30C85"/>
    <w:rsid w:val="00B72A48"/>
    <w:rsid w:val="00B8262A"/>
    <w:rsid w:val="00C34CEF"/>
    <w:rsid w:val="00C84236"/>
    <w:rsid w:val="00DF3E69"/>
    <w:rsid w:val="00E002F2"/>
    <w:rsid w:val="00F60D71"/>
    <w:rsid w:val="00F8306A"/>
    <w:rsid w:val="00FB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try\Documents\&#1053;&#1072;&#1089;&#1090;&#1088;&#1072;&#1080;&#1074;&#1072;&#1077;&#1084;&#1099;&#1077;%20&#1096;&#1072;&#1073;&#1083;&#1086;&#1085;&#1099;%20Office\&#1058;&#1045;&#1057;&#1058;&#1067;%20&#1040;&#1089;&#1090;&#1088;&#1043;&#1052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B9C4-14E0-49F0-9CF1-0705C228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ТЕСТЫ АстрГМУ</Template>
  <TotalTime>2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</cp:lastModifiedBy>
  <cp:revision>5</cp:revision>
  <dcterms:created xsi:type="dcterms:W3CDTF">2020-05-06T16:37:00Z</dcterms:created>
  <dcterms:modified xsi:type="dcterms:W3CDTF">2020-05-18T15:07:00Z</dcterms:modified>
</cp:coreProperties>
</file>